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1A" w:rsidRPr="003F0829" w:rsidRDefault="0088271A" w:rsidP="0090025B">
      <w:pPr>
        <w:spacing w:line="360" w:lineRule="auto"/>
        <w:jc w:val="center"/>
        <w:rPr>
          <w:rFonts w:asciiTheme="majorHAnsi" w:eastAsia="Arial" w:hAnsiTheme="majorHAnsi" w:cstheme="minorHAnsi"/>
          <w:b/>
          <w:sz w:val="24"/>
          <w:szCs w:val="24"/>
          <w:u w:val="single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  <w:u w:val="single"/>
        </w:rPr>
        <w:t>APPLICATION FORM FOR NATIONAL WATER AWARDS</w:t>
      </w:r>
    </w:p>
    <w:p w:rsidR="0088271A" w:rsidRPr="003F0829" w:rsidRDefault="00E54DA0" w:rsidP="00136D7C">
      <w:pPr>
        <w:spacing w:line="480" w:lineRule="auto"/>
        <w:jc w:val="center"/>
        <w:rPr>
          <w:rFonts w:asciiTheme="majorHAnsi" w:eastAsia="Arial" w:hAnsiTheme="majorHAnsi" w:cstheme="minorHAnsi"/>
          <w:b/>
          <w:sz w:val="24"/>
          <w:szCs w:val="24"/>
          <w:u w:val="single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  <w:u w:val="single"/>
        </w:rPr>
        <w:t xml:space="preserve">Best </w:t>
      </w:r>
      <w:r w:rsidR="00DB1079" w:rsidRPr="003F0829">
        <w:rPr>
          <w:rFonts w:asciiTheme="majorHAnsi" w:eastAsia="Arial" w:hAnsiTheme="majorHAnsi" w:cstheme="minorHAnsi"/>
          <w:b/>
          <w:sz w:val="24"/>
          <w:szCs w:val="24"/>
          <w:u w:val="single"/>
        </w:rPr>
        <w:t>District</w:t>
      </w:r>
    </w:p>
    <w:p w:rsidR="0088271A" w:rsidRPr="003F0829" w:rsidRDefault="0088271A" w:rsidP="0088271A">
      <w:pPr>
        <w:rPr>
          <w:rFonts w:asciiTheme="majorHAnsi" w:eastAsia="Arial" w:hAnsiTheme="majorHAnsi" w:cstheme="minorHAnsi"/>
          <w:b/>
          <w:sz w:val="24"/>
          <w:szCs w:val="24"/>
        </w:rPr>
      </w:pPr>
    </w:p>
    <w:p w:rsidR="009F2166" w:rsidRPr="003F0829" w:rsidRDefault="00493DF6" w:rsidP="009F2166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5" o:spid="_x0000_s1045" style="position:absolute;left:0;text-align:left;margin-left:396.75pt;margin-top:13.65pt;width:33pt;height:16.5pt;z-index:251668480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" fillcolor="white [3201]" strokecolor="black [3200]" strokeweight="2pt"/>
        </w:pict>
      </w:r>
      <w:r w:rsidRPr="003F0829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4" o:spid="_x0000_s1044" style="position:absolute;left:0;text-align:left;margin-left:246.75pt;margin-top:13.6pt;width:33pt;height:16.5pt;z-index:251667456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7ubg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" fillcolor="white [3201]" strokecolor="black [3200]" strokeweight="2pt"/>
        </w:pict>
      </w:r>
      <w:r w:rsidRPr="003F0829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3" o:spid="_x0000_s1043" style="position:absolute;left:0;text-align:left;margin-left:106.45pt;margin-top:12.3pt;width:33pt;height:16.5pt;z-index:251658240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" fillcolor="white [3201]" strokecolor="black [3200]" strokeweight="2pt"/>
        </w:pict>
      </w:r>
      <w:r w:rsidR="009F2166" w:rsidRPr="003F0829">
        <w:rPr>
          <w:rFonts w:asciiTheme="majorHAnsi" w:eastAsia="Arial" w:hAnsiTheme="majorHAnsi"/>
          <w:b/>
          <w:sz w:val="24"/>
          <w:szCs w:val="24"/>
        </w:rPr>
        <w:t xml:space="preserve">Zone: </w:t>
      </w:r>
    </w:p>
    <w:p w:rsidR="009F2166" w:rsidRPr="003F0829" w:rsidRDefault="00493DF6" w:rsidP="009F2166">
      <w:pPr>
        <w:pStyle w:val="ListParagraph"/>
        <w:spacing w:line="600" w:lineRule="auto"/>
        <w:ind w:firstLine="720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7" o:spid="_x0000_s1047" style="position:absolute;left:0;text-align:left;margin-left:246.75pt;margin-top:33pt;width:33pt;height:16.5pt;z-index:251670528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hlbgIAACA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" fillcolor="white [3201]" strokecolor="black [3200]" strokeweight="2pt"/>
        </w:pict>
      </w:r>
      <w:r w:rsidRPr="003F0829">
        <w:rPr>
          <w:rFonts w:asciiTheme="majorHAnsi" w:eastAsia="Arial" w:hAnsiTheme="majorHAnsi"/>
          <w:noProof/>
          <w:sz w:val="24"/>
          <w:szCs w:val="24"/>
          <w:lang w:val="en-US" w:eastAsia="en-US" w:bidi="ar-SA"/>
        </w:rPr>
        <w:pict>
          <v:rect id="Rectangle 6" o:spid="_x0000_s1046" style="position:absolute;left:0;text-align:left;margin-left:106.5pt;margin-top:33pt;width:33pt;height:16.5pt;z-index:251669504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ocbgIAACA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" fillcolor="white [3201]" strokecolor="black [3200]" strokeweight="2pt"/>
        </w:pict>
      </w:r>
      <w:r w:rsidR="009F2166" w:rsidRPr="003F0829">
        <w:rPr>
          <w:rFonts w:asciiTheme="majorHAnsi" w:eastAsia="Arial" w:hAnsiTheme="majorHAnsi"/>
          <w:sz w:val="24"/>
          <w:szCs w:val="24"/>
        </w:rPr>
        <w:t>North</w:t>
      </w:r>
      <w:r w:rsidR="009F2166" w:rsidRPr="003F0829">
        <w:rPr>
          <w:rFonts w:asciiTheme="majorHAnsi" w:eastAsia="Arial" w:hAnsiTheme="majorHAnsi"/>
          <w:sz w:val="24"/>
          <w:szCs w:val="24"/>
        </w:rPr>
        <w:tab/>
      </w:r>
      <w:r w:rsidR="009F2166" w:rsidRPr="003F0829">
        <w:rPr>
          <w:rFonts w:asciiTheme="majorHAnsi" w:eastAsia="Arial" w:hAnsiTheme="majorHAnsi"/>
          <w:sz w:val="24"/>
          <w:szCs w:val="24"/>
        </w:rPr>
        <w:tab/>
      </w:r>
      <w:r w:rsidR="009F2166" w:rsidRPr="003F0829">
        <w:rPr>
          <w:rFonts w:asciiTheme="majorHAnsi" w:eastAsia="Arial" w:hAnsiTheme="majorHAnsi"/>
          <w:sz w:val="24"/>
          <w:szCs w:val="24"/>
        </w:rPr>
        <w:tab/>
        <w:t>South</w:t>
      </w:r>
      <w:r w:rsidR="009F2166" w:rsidRPr="003F0829">
        <w:rPr>
          <w:rFonts w:asciiTheme="majorHAnsi" w:eastAsia="Arial" w:hAnsiTheme="majorHAnsi"/>
          <w:sz w:val="24"/>
          <w:szCs w:val="24"/>
        </w:rPr>
        <w:tab/>
      </w:r>
      <w:r w:rsidR="009F2166" w:rsidRPr="003F0829">
        <w:rPr>
          <w:rFonts w:asciiTheme="majorHAnsi" w:eastAsia="Arial" w:hAnsiTheme="majorHAnsi"/>
          <w:sz w:val="24"/>
          <w:szCs w:val="24"/>
        </w:rPr>
        <w:tab/>
      </w:r>
      <w:r w:rsidR="009F2166" w:rsidRPr="003F0829">
        <w:rPr>
          <w:rFonts w:asciiTheme="majorHAnsi" w:eastAsia="Arial" w:hAnsiTheme="majorHAnsi"/>
          <w:sz w:val="24"/>
          <w:szCs w:val="24"/>
        </w:rPr>
        <w:tab/>
      </w:r>
      <w:r w:rsidR="009F2166" w:rsidRPr="003F0829">
        <w:rPr>
          <w:rFonts w:asciiTheme="majorHAnsi" w:eastAsia="Arial" w:hAnsiTheme="majorHAnsi"/>
          <w:sz w:val="24"/>
          <w:szCs w:val="24"/>
        </w:rPr>
        <w:tab/>
        <w:t>East</w:t>
      </w:r>
    </w:p>
    <w:p w:rsidR="009F2166" w:rsidRPr="003F0829" w:rsidRDefault="009F2166" w:rsidP="009F2166">
      <w:pPr>
        <w:pStyle w:val="ListParagraph"/>
        <w:ind w:firstLine="720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West</w:t>
      </w:r>
      <w:r w:rsidRPr="003F0829">
        <w:rPr>
          <w:rFonts w:asciiTheme="majorHAnsi" w:eastAsia="Arial" w:hAnsiTheme="majorHAnsi"/>
          <w:sz w:val="24"/>
          <w:szCs w:val="24"/>
        </w:rPr>
        <w:tab/>
      </w:r>
      <w:r w:rsidRPr="003F0829">
        <w:rPr>
          <w:rFonts w:asciiTheme="majorHAnsi" w:eastAsia="Arial" w:hAnsiTheme="majorHAnsi"/>
          <w:sz w:val="24"/>
          <w:szCs w:val="24"/>
        </w:rPr>
        <w:tab/>
      </w:r>
      <w:r w:rsidRPr="003F0829">
        <w:rPr>
          <w:rFonts w:asciiTheme="majorHAnsi" w:eastAsia="Arial" w:hAnsiTheme="majorHAnsi"/>
          <w:sz w:val="24"/>
          <w:szCs w:val="24"/>
        </w:rPr>
        <w:tab/>
        <w:t>North East</w:t>
      </w:r>
      <w:r w:rsidRPr="003F0829">
        <w:rPr>
          <w:rFonts w:asciiTheme="majorHAnsi" w:eastAsia="Arial" w:hAnsiTheme="majorHAnsi"/>
          <w:sz w:val="24"/>
          <w:szCs w:val="24"/>
        </w:rPr>
        <w:tab/>
      </w:r>
      <w:r w:rsidRPr="003F0829">
        <w:rPr>
          <w:rFonts w:asciiTheme="majorHAnsi" w:eastAsia="Arial" w:hAnsiTheme="majorHAnsi"/>
          <w:sz w:val="24"/>
          <w:szCs w:val="24"/>
        </w:rPr>
        <w:tab/>
      </w:r>
      <w:r w:rsidRPr="003F0829">
        <w:rPr>
          <w:rFonts w:asciiTheme="majorHAnsi" w:eastAsia="Arial" w:hAnsiTheme="majorHAnsi"/>
          <w:sz w:val="24"/>
          <w:szCs w:val="24"/>
        </w:rPr>
        <w:tab/>
      </w:r>
    </w:p>
    <w:p w:rsidR="009F2166" w:rsidRPr="003F0829" w:rsidRDefault="009F2166" w:rsidP="009F2166">
      <w:pPr>
        <w:pStyle w:val="ListParagraph"/>
        <w:rPr>
          <w:rFonts w:asciiTheme="majorHAnsi" w:eastAsia="Arial" w:hAnsiTheme="majorHAnsi" w:cstheme="minorHAnsi"/>
          <w:sz w:val="24"/>
          <w:szCs w:val="24"/>
        </w:rPr>
      </w:pPr>
    </w:p>
    <w:p w:rsidR="003F0829" w:rsidRPr="003F0829" w:rsidRDefault="003F0829" w:rsidP="003F0829">
      <w:pPr>
        <w:pStyle w:val="ListParagraph"/>
        <w:rPr>
          <w:rFonts w:asciiTheme="majorHAnsi" w:eastAsia="Arial" w:hAnsiTheme="majorHAnsi"/>
          <w:sz w:val="24"/>
          <w:szCs w:val="24"/>
        </w:rPr>
      </w:pPr>
    </w:p>
    <w:p w:rsidR="009F2166" w:rsidRPr="003F0829" w:rsidRDefault="00E620E5" w:rsidP="009F2166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Name</w:t>
      </w:r>
      <w:r w:rsidR="0088271A" w:rsidRPr="003F0829">
        <w:rPr>
          <w:rFonts w:asciiTheme="majorHAnsi" w:eastAsia="Arial" w:hAnsiTheme="majorHAnsi" w:cstheme="minorHAnsi"/>
          <w:b/>
          <w:sz w:val="24"/>
          <w:szCs w:val="24"/>
        </w:rPr>
        <w:t>:</w:t>
      </w:r>
      <w:r w:rsidR="009F2166" w:rsidRPr="003F0829">
        <w:rPr>
          <w:rFonts w:asciiTheme="majorHAnsi" w:eastAsia="Arial" w:hAnsiTheme="majorHAnsi" w:cstheme="minorHAnsi"/>
          <w:b/>
          <w:sz w:val="24"/>
          <w:szCs w:val="24"/>
        </w:rPr>
        <w:t xml:space="preserve"> </w:t>
      </w:r>
      <w:r w:rsidR="009F2166" w:rsidRPr="003F0829">
        <w:rPr>
          <w:rFonts w:asciiTheme="majorHAnsi" w:eastAsia="Arial" w:hAnsiTheme="majorHAnsi"/>
          <w:b/>
          <w:sz w:val="24"/>
          <w:szCs w:val="24"/>
        </w:rPr>
        <w:t>_</w:t>
      </w:r>
      <w:r w:rsidR="009F2166" w:rsidRPr="003F0829">
        <w:rPr>
          <w:rFonts w:asciiTheme="majorHAnsi" w:eastAsia="Arial" w:hAnsiTheme="majorHAnsi"/>
          <w:sz w:val="24"/>
          <w:szCs w:val="24"/>
        </w:rPr>
        <w:t>_________________   _______________   _______________</w:t>
      </w:r>
    </w:p>
    <w:p w:rsidR="009F2166" w:rsidRPr="003F0829" w:rsidRDefault="009F2166" w:rsidP="009F2166">
      <w:pPr>
        <w:pStyle w:val="ListParagraph"/>
        <w:spacing w:line="600" w:lineRule="auto"/>
        <w:rPr>
          <w:rFonts w:asciiTheme="majorHAnsi" w:eastAsia="Arial" w:hAnsiTheme="majorHAnsi"/>
          <w:i/>
          <w:sz w:val="24"/>
          <w:szCs w:val="24"/>
        </w:rPr>
      </w:pPr>
      <w:r w:rsidRPr="003F0829">
        <w:rPr>
          <w:rFonts w:asciiTheme="majorHAnsi" w:eastAsia="Arial" w:hAnsiTheme="majorHAnsi"/>
          <w:i/>
          <w:sz w:val="24"/>
          <w:szCs w:val="24"/>
        </w:rPr>
        <w:t xml:space="preserve">                                (First)                                        (Middle)                                 (Last)</w:t>
      </w:r>
    </w:p>
    <w:p w:rsidR="0088271A" w:rsidRPr="003F0829" w:rsidRDefault="0088271A" w:rsidP="009F2166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Brief Profile: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b/>
          <w:sz w:val="24"/>
          <w:szCs w:val="24"/>
        </w:rPr>
        <w:t>Complete Postal Address</w:t>
      </w:r>
      <w:r w:rsidRPr="003F0829">
        <w:rPr>
          <w:rFonts w:asciiTheme="majorHAnsi" w:eastAsia="Arial" w:hAnsiTheme="majorHAnsi"/>
          <w:sz w:val="24"/>
          <w:szCs w:val="24"/>
        </w:rPr>
        <w:t>: ______________________________</w:t>
      </w:r>
    </w:p>
    <w:p w:rsidR="009F2166" w:rsidRPr="003F0829" w:rsidRDefault="009F2166" w:rsidP="009F2166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 xml:space="preserve">                                   Street: _________________________________</w:t>
      </w:r>
    </w:p>
    <w:p w:rsidR="009F2166" w:rsidRPr="003F0829" w:rsidRDefault="009F2166" w:rsidP="009F2166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 xml:space="preserve">                                District: _________________________________</w:t>
      </w:r>
    </w:p>
    <w:p w:rsidR="009F2166" w:rsidRPr="003F0829" w:rsidRDefault="009F2166" w:rsidP="009F2166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 xml:space="preserve">                           State / UT: _________________________________</w:t>
      </w:r>
    </w:p>
    <w:p w:rsidR="009F2166" w:rsidRPr="003F0829" w:rsidRDefault="009F2166" w:rsidP="009F2166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 xml:space="preserve">                             Pin Code: _________________________________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b/>
          <w:sz w:val="24"/>
          <w:szCs w:val="24"/>
        </w:rPr>
        <w:t>Phone Number:</w:t>
      </w:r>
      <w:r w:rsidRPr="003F0829">
        <w:rPr>
          <w:rFonts w:asciiTheme="majorHAnsi" w:eastAsia="Arial" w:hAnsiTheme="majorHAnsi"/>
          <w:sz w:val="24"/>
          <w:szCs w:val="24"/>
        </w:rPr>
        <w:t xml:space="preserve"> ___________  __________________________</w:t>
      </w:r>
    </w:p>
    <w:p w:rsidR="009F2166" w:rsidRPr="003F0829" w:rsidRDefault="009F2166" w:rsidP="009F2166">
      <w:pPr>
        <w:pStyle w:val="ListParagraph"/>
        <w:spacing w:line="600" w:lineRule="auto"/>
        <w:rPr>
          <w:rFonts w:asciiTheme="majorHAnsi" w:eastAsia="Arial" w:hAnsiTheme="majorHAnsi"/>
          <w:i/>
          <w:sz w:val="24"/>
          <w:szCs w:val="24"/>
        </w:rPr>
      </w:pPr>
      <w:r w:rsidRPr="003F0829">
        <w:rPr>
          <w:rFonts w:asciiTheme="majorHAnsi" w:eastAsia="Arial" w:hAnsiTheme="majorHAnsi"/>
          <w:i/>
          <w:sz w:val="24"/>
          <w:szCs w:val="24"/>
        </w:rPr>
        <w:t xml:space="preserve">                                                         (STD Code)                                     (Number)                          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  <w:u w:val="single"/>
        </w:rPr>
      </w:pPr>
      <w:r w:rsidRPr="003F0829">
        <w:rPr>
          <w:rFonts w:asciiTheme="majorHAnsi" w:eastAsia="Arial" w:hAnsiTheme="majorHAnsi"/>
          <w:b/>
          <w:sz w:val="24"/>
          <w:szCs w:val="24"/>
        </w:rPr>
        <w:t xml:space="preserve">Mobile Number: </w:t>
      </w:r>
      <w:r w:rsidRPr="003F0829">
        <w:rPr>
          <w:rFonts w:asciiTheme="majorHAnsi" w:eastAsia="Arial" w:hAnsiTheme="majorHAnsi"/>
          <w:sz w:val="24"/>
          <w:szCs w:val="24"/>
          <w:u w:val="single"/>
        </w:rPr>
        <w:t xml:space="preserve">+91 </w:t>
      </w:r>
      <w:r w:rsidRPr="003F0829">
        <w:rPr>
          <w:rFonts w:asciiTheme="majorHAnsi" w:eastAsia="Arial" w:hAnsiTheme="majorHAnsi"/>
          <w:sz w:val="24"/>
          <w:szCs w:val="24"/>
        </w:rPr>
        <w:t>__________________________________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b/>
          <w:sz w:val="24"/>
          <w:szCs w:val="24"/>
        </w:rPr>
        <w:t>Fax Number:</w:t>
      </w:r>
      <w:r w:rsidRPr="003F0829">
        <w:rPr>
          <w:rFonts w:asciiTheme="majorHAnsi" w:eastAsia="Arial" w:hAnsiTheme="majorHAnsi"/>
          <w:sz w:val="24"/>
          <w:szCs w:val="24"/>
        </w:rPr>
        <w:t xml:space="preserve"> ____________  ___________________________</w:t>
      </w:r>
    </w:p>
    <w:p w:rsidR="009F2166" w:rsidRPr="003F0829" w:rsidRDefault="009F2166" w:rsidP="009F2166">
      <w:pPr>
        <w:spacing w:line="600" w:lineRule="auto"/>
        <w:ind w:left="360"/>
        <w:rPr>
          <w:rFonts w:asciiTheme="majorHAnsi" w:eastAsia="Arial" w:hAnsiTheme="majorHAnsi"/>
          <w:i/>
          <w:sz w:val="24"/>
          <w:szCs w:val="24"/>
        </w:rPr>
      </w:pPr>
      <w:r w:rsidRPr="003F0829">
        <w:rPr>
          <w:rFonts w:asciiTheme="majorHAnsi" w:eastAsia="Arial" w:hAnsiTheme="majorHAnsi"/>
          <w:i/>
          <w:sz w:val="24"/>
          <w:szCs w:val="24"/>
        </w:rPr>
        <w:t xml:space="preserve">                                                          (STD Code)                                       (Number)                          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b/>
          <w:sz w:val="24"/>
          <w:szCs w:val="24"/>
        </w:rPr>
        <w:t>E-mail: __</w:t>
      </w:r>
      <w:r w:rsidRPr="003F0829">
        <w:rPr>
          <w:rFonts w:asciiTheme="majorHAnsi" w:eastAsia="Arial" w:hAnsiTheme="majorHAnsi"/>
          <w:sz w:val="24"/>
          <w:szCs w:val="24"/>
        </w:rPr>
        <w:t>___________________________________________</w:t>
      </w:r>
    </w:p>
    <w:p w:rsidR="00F0229F" w:rsidRPr="003F0829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 xml:space="preserve">Previous Achievements </w:t>
      </w:r>
      <w:r w:rsidRPr="003F0829">
        <w:rPr>
          <w:rFonts w:asciiTheme="majorHAnsi" w:eastAsia="Arial" w:hAnsiTheme="majorHAnsi" w:cstheme="minorHAnsi"/>
          <w:sz w:val="24"/>
          <w:szCs w:val="24"/>
        </w:rPr>
        <w:t>(</w:t>
      </w:r>
      <w:r w:rsidR="00F0229F" w:rsidRPr="003F0829">
        <w:rPr>
          <w:rFonts w:asciiTheme="majorHAnsi" w:eastAsia="Arial" w:hAnsiTheme="majorHAnsi" w:cstheme="minorHAnsi"/>
          <w:sz w:val="24"/>
          <w:szCs w:val="24"/>
        </w:rPr>
        <w:t xml:space="preserve">if any </w:t>
      </w:r>
      <w:r w:rsidRPr="003F0829">
        <w:rPr>
          <w:rFonts w:asciiTheme="majorHAnsi" w:eastAsia="Arial" w:hAnsiTheme="majorHAnsi" w:cstheme="minorHAnsi"/>
          <w:sz w:val="24"/>
          <w:szCs w:val="24"/>
        </w:rPr>
        <w:t>in water sector)</w:t>
      </w:r>
    </w:p>
    <w:p w:rsidR="00E07577" w:rsidRPr="003F0829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___________________________________________________</w:t>
      </w:r>
    </w:p>
    <w:p w:rsidR="00E07577" w:rsidRPr="003F0829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___________________________________________________</w:t>
      </w:r>
    </w:p>
    <w:p w:rsidR="00E07577" w:rsidRPr="003F0829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___________________________________________________</w:t>
      </w:r>
    </w:p>
    <w:p w:rsidR="00E07577" w:rsidRPr="003F0829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lastRenderedPageBreak/>
        <w:t>___________________________________________________</w:t>
      </w:r>
    </w:p>
    <w:p w:rsidR="00E07577" w:rsidRPr="003F0829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___________________________________________________</w:t>
      </w:r>
    </w:p>
    <w:p w:rsidR="00136D7C" w:rsidRPr="003F0829" w:rsidRDefault="00136D7C" w:rsidP="00CF3DF5">
      <w:pPr>
        <w:spacing w:line="600" w:lineRule="auto"/>
        <w:ind w:left="1080"/>
        <w:rPr>
          <w:rFonts w:asciiTheme="majorHAnsi" w:eastAsia="Arial" w:hAnsiTheme="majorHAnsi" w:cstheme="minorHAnsi"/>
          <w:i/>
          <w:sz w:val="24"/>
          <w:szCs w:val="24"/>
        </w:rPr>
      </w:pPr>
      <w:r w:rsidRPr="003F0829">
        <w:rPr>
          <w:rFonts w:asciiTheme="majorHAnsi" w:eastAsia="Arial" w:hAnsiTheme="majorHAnsi" w:cstheme="minorHAnsi"/>
          <w:i/>
          <w:sz w:val="24"/>
          <w:szCs w:val="24"/>
        </w:rPr>
        <w:t>Kindly add a separate page if there are more achievements</w:t>
      </w:r>
    </w:p>
    <w:p w:rsidR="0088271A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Brief description about the work done (in 1000 words), indicating</w:t>
      </w:r>
    </w:p>
    <w:p w:rsidR="003F0829" w:rsidRPr="003F0829" w:rsidRDefault="003F0829" w:rsidP="003F0829">
      <w:pPr>
        <w:pStyle w:val="ListParagraph"/>
        <w:rPr>
          <w:rFonts w:asciiTheme="majorHAnsi" w:eastAsia="Arial" w:hAnsiTheme="majorHAnsi" w:cstheme="minorHAnsi"/>
          <w:b/>
          <w:sz w:val="24"/>
          <w:szCs w:val="24"/>
        </w:rPr>
      </w:pPr>
    </w:p>
    <w:p w:rsidR="008B21AB" w:rsidRPr="003F0829" w:rsidRDefault="008B21AB" w:rsidP="003F082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Area of implementation,</w:t>
      </w:r>
    </w:p>
    <w:p w:rsidR="008B21AB" w:rsidRPr="003F0829" w:rsidRDefault="008B21AB" w:rsidP="003F082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Pre and Post implementation scenario,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Efforts made for Rejuvenation of Rivers, restoration of river banks and preservation of flood plains.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Creation of Artificial Recharge Structures and maintenance, upkeep and maintenance of existing recharge system.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Water bodies mapped, entered in revenue records and revived in the District.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Micro water storage structures created with storage capacity (MST/MIT like structures)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 xml:space="preserve">Use of Micro Irrigation and area added during the last year. 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Roof top rain water harvesting and traditional rain water harvesting structures in numbers and storage capacity along with functional status and water use details.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Measures adopted for protecting recharge areas of springs and maintenance of the water quality of the springs/ ground water resources.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Pollution abatement steps, including recycle and reuse of waste water. Efforts made to be duly substantiated with data.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Removal of encroachments and illegal infringements in catchment vis-a-vis waterways (like sand mining, etc). Furnish details and positive impacts thereof.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Number of trees planted, and maintenance mechanism for survival for trees.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Mass sensitization and capacity building in water conservation and management, including water budgeting. Furnish details of activities and impact thereof.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 xml:space="preserve">Leadership and innovation exhibited by the District Administration to involve community in the activities mentioned 3-13 above. 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Total benefits accrued (tangible &amp; intangible)</w:t>
      </w:r>
    </w:p>
    <w:p w:rsidR="007A6674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Scope of replication</w:t>
      </w:r>
    </w:p>
    <w:p w:rsidR="00710067" w:rsidRPr="003F0829" w:rsidRDefault="007A6674" w:rsidP="003F0829">
      <w:pPr>
        <w:pStyle w:val="ListParagraph"/>
        <w:numPr>
          <w:ilvl w:val="0"/>
          <w:numId w:val="3"/>
        </w:numPr>
        <w:tabs>
          <w:tab w:val="left" w:pos="1920"/>
        </w:tabs>
        <w:spacing w:line="276" w:lineRule="auto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 xml:space="preserve">Awareness generated </w:t>
      </w:r>
    </w:p>
    <w:p w:rsidR="003F0829" w:rsidRPr="003F0829" w:rsidRDefault="003F0829" w:rsidP="003F0829">
      <w:pPr>
        <w:pStyle w:val="ListParagraph"/>
        <w:tabs>
          <w:tab w:val="left" w:pos="1920"/>
        </w:tabs>
        <w:spacing w:line="0" w:lineRule="atLeast"/>
        <w:ind w:left="1440"/>
        <w:jc w:val="both"/>
        <w:rPr>
          <w:rFonts w:asciiTheme="majorHAnsi" w:eastAsia="Arial" w:hAnsiTheme="majorHAnsi" w:cstheme="minorHAnsi"/>
          <w:sz w:val="24"/>
          <w:szCs w:val="24"/>
        </w:rPr>
      </w:pPr>
    </w:p>
    <w:p w:rsidR="007A6674" w:rsidRPr="003F0829" w:rsidRDefault="007A6674" w:rsidP="007A6674">
      <w:pPr>
        <w:pStyle w:val="ListParagraph"/>
        <w:tabs>
          <w:tab w:val="left" w:pos="1920"/>
        </w:tabs>
        <w:spacing w:line="0" w:lineRule="atLeast"/>
        <w:ind w:left="1440"/>
        <w:jc w:val="both"/>
        <w:rPr>
          <w:rFonts w:asciiTheme="majorHAnsi" w:eastAsia="Arial" w:hAnsiTheme="majorHAnsi" w:cstheme="minorHAnsi"/>
          <w:sz w:val="24"/>
          <w:szCs w:val="24"/>
        </w:rPr>
      </w:pP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lastRenderedPageBreak/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lastRenderedPageBreak/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lastRenderedPageBreak/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018E7" w:rsidRPr="003F0829" w:rsidRDefault="008018E7" w:rsidP="008018E7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9F2166" w:rsidRPr="003F0829" w:rsidRDefault="009F2166" w:rsidP="009F2166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b/>
          <w:sz w:val="24"/>
          <w:szCs w:val="24"/>
        </w:rPr>
        <w:t>Proposer Details:</w:t>
      </w:r>
    </w:p>
    <w:p w:rsidR="009F2166" w:rsidRPr="003F0829" w:rsidRDefault="009F2166" w:rsidP="009F2166">
      <w:pPr>
        <w:pStyle w:val="ListParagraph"/>
        <w:rPr>
          <w:rFonts w:asciiTheme="majorHAnsi" w:eastAsia="Arial" w:hAnsiTheme="majorHAnsi"/>
          <w:b/>
          <w:sz w:val="24"/>
          <w:szCs w:val="24"/>
        </w:rPr>
      </w:pP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Name: ______________________________________________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Designation: __________________________________________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Address: _____________________________________________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Signature: ____________________________________________</w:t>
      </w:r>
    </w:p>
    <w:p w:rsidR="009F2166" w:rsidRPr="003F0829" w:rsidRDefault="009F2166" w:rsidP="009F2166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b/>
          <w:sz w:val="24"/>
          <w:szCs w:val="24"/>
        </w:rPr>
        <w:t>Seconder Details:</w:t>
      </w:r>
    </w:p>
    <w:p w:rsidR="009F2166" w:rsidRPr="003F0829" w:rsidRDefault="009F2166" w:rsidP="009F2166">
      <w:pPr>
        <w:pStyle w:val="ListParagraph"/>
        <w:rPr>
          <w:rFonts w:asciiTheme="majorHAnsi" w:eastAsia="Arial" w:hAnsiTheme="majorHAnsi"/>
          <w:b/>
          <w:sz w:val="24"/>
          <w:szCs w:val="24"/>
        </w:rPr>
      </w:pP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Name: ______________________________________________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Designation: __________________________________________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Address: ____________________________________________</w:t>
      </w:r>
    </w:p>
    <w:p w:rsidR="009F2166" w:rsidRPr="003F0829" w:rsidRDefault="009F2166" w:rsidP="009F216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Signature: ___________________________________________</w:t>
      </w:r>
    </w:p>
    <w:p w:rsidR="0088271A" w:rsidRPr="003F0829" w:rsidRDefault="0088271A" w:rsidP="009F216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lastRenderedPageBreak/>
        <w:t>Confirmation by the proposer that the No</w:t>
      </w:r>
      <w:r w:rsidR="00EF225E" w:rsidRPr="003F0829">
        <w:rPr>
          <w:rFonts w:asciiTheme="majorHAnsi" w:eastAsia="Arial" w:hAnsiTheme="majorHAnsi" w:cstheme="minorHAnsi"/>
          <w:b/>
          <w:sz w:val="24"/>
          <w:szCs w:val="24"/>
        </w:rPr>
        <w:t>minee has agreed for this Award</w:t>
      </w:r>
    </w:p>
    <w:p w:rsidR="009F2166" w:rsidRPr="003F0829" w:rsidRDefault="00493DF6" w:rsidP="009F2166">
      <w:pPr>
        <w:pStyle w:val="ListParagraph"/>
        <w:spacing w:line="600" w:lineRule="auto"/>
        <w:ind w:left="1440" w:firstLine="720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noProof/>
          <w:sz w:val="24"/>
          <w:szCs w:val="24"/>
          <w:lang w:val="en-US" w:eastAsia="en-US" w:bidi="ar-SA"/>
        </w:rPr>
        <w:pict>
          <v:rect id="Rectangle 17" o:spid="_x0000_s1030" style="position:absolute;left:0;text-align:left;margin-left:279.7pt;margin-top:.6pt;width:33pt;height:16.5pt;z-index:251661312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</w:pict>
      </w:r>
      <w:r w:rsidRPr="003F0829">
        <w:rPr>
          <w:rFonts w:asciiTheme="majorHAnsi" w:eastAsia="Arial" w:hAnsiTheme="majorHAnsi" w:cstheme="minorHAnsi"/>
          <w:noProof/>
          <w:sz w:val="24"/>
          <w:szCs w:val="24"/>
          <w:lang w:val="en-US" w:eastAsia="en-US" w:bidi="ar-SA"/>
        </w:rPr>
        <w:pict>
          <v:rect id="Rectangle 16" o:spid="_x0000_s1029" style="position:absolute;left:0;text-align:left;margin-left:144.3pt;margin-top:.6pt;width:33pt;height:16.5pt;z-index:251659264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</w:pict>
      </w:r>
      <w:r w:rsidR="00EF225E" w:rsidRPr="003F0829">
        <w:rPr>
          <w:rFonts w:asciiTheme="majorHAnsi" w:eastAsia="Arial" w:hAnsiTheme="majorHAnsi" w:cstheme="minorHAnsi"/>
          <w:sz w:val="24"/>
          <w:szCs w:val="24"/>
        </w:rPr>
        <w:t>Yes</w:t>
      </w:r>
      <w:r w:rsidR="009F2166" w:rsidRPr="003F0829">
        <w:rPr>
          <w:rFonts w:asciiTheme="majorHAnsi" w:eastAsia="Arial" w:hAnsiTheme="majorHAnsi" w:cstheme="minorHAnsi"/>
          <w:sz w:val="24"/>
          <w:szCs w:val="24"/>
        </w:rPr>
        <w:tab/>
      </w:r>
      <w:r w:rsidR="009F2166" w:rsidRPr="003F0829">
        <w:rPr>
          <w:rFonts w:asciiTheme="majorHAnsi" w:eastAsia="Arial" w:hAnsiTheme="majorHAnsi" w:cstheme="minorHAnsi"/>
          <w:sz w:val="24"/>
          <w:szCs w:val="24"/>
        </w:rPr>
        <w:tab/>
      </w:r>
      <w:r w:rsidR="009F2166" w:rsidRPr="003F0829">
        <w:rPr>
          <w:rFonts w:asciiTheme="majorHAnsi" w:eastAsia="Arial" w:hAnsiTheme="majorHAnsi" w:cstheme="minorHAnsi"/>
          <w:sz w:val="24"/>
          <w:szCs w:val="24"/>
        </w:rPr>
        <w:tab/>
        <w:t xml:space="preserve">   </w:t>
      </w:r>
      <w:r w:rsidR="009F2166" w:rsidRPr="003F0829">
        <w:rPr>
          <w:rFonts w:asciiTheme="majorHAnsi" w:eastAsia="Arial" w:hAnsiTheme="majorHAnsi" w:cstheme="minorHAnsi"/>
          <w:sz w:val="24"/>
          <w:szCs w:val="24"/>
        </w:rPr>
        <w:tab/>
      </w:r>
      <w:r w:rsidR="00EF225E" w:rsidRPr="003F0829">
        <w:rPr>
          <w:rFonts w:asciiTheme="majorHAnsi" w:eastAsia="Arial" w:hAnsiTheme="majorHAnsi" w:cstheme="minorHAnsi"/>
          <w:sz w:val="24"/>
          <w:szCs w:val="24"/>
        </w:rPr>
        <w:t xml:space="preserve"> </w:t>
      </w:r>
      <w:r w:rsidR="009F2166" w:rsidRPr="003F0829">
        <w:rPr>
          <w:rFonts w:asciiTheme="majorHAnsi" w:eastAsia="Arial" w:hAnsiTheme="majorHAnsi" w:cstheme="minorHAnsi"/>
          <w:sz w:val="24"/>
          <w:szCs w:val="24"/>
        </w:rPr>
        <w:t>No</w:t>
      </w:r>
    </w:p>
    <w:p w:rsidR="00EF225E" w:rsidRPr="003F0829" w:rsidRDefault="009F2166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ab/>
      </w:r>
      <w:r w:rsidRPr="003F0829">
        <w:rPr>
          <w:rFonts w:asciiTheme="majorHAnsi" w:eastAsia="Arial" w:hAnsiTheme="majorHAnsi" w:cstheme="minorHAnsi"/>
          <w:sz w:val="24"/>
          <w:szCs w:val="24"/>
        </w:rPr>
        <w:tab/>
      </w:r>
      <w:r w:rsidRPr="003F0829">
        <w:rPr>
          <w:rFonts w:asciiTheme="majorHAnsi" w:eastAsia="Arial" w:hAnsiTheme="majorHAnsi" w:cstheme="minorHAnsi"/>
          <w:sz w:val="24"/>
          <w:szCs w:val="24"/>
        </w:rPr>
        <w:tab/>
      </w:r>
    </w:p>
    <w:p w:rsidR="0088271A" w:rsidRPr="003F0829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 xml:space="preserve">A statement by the Proposer/ Seconder </w:t>
      </w:r>
      <w:r w:rsidR="007A6674" w:rsidRPr="003F0829">
        <w:rPr>
          <w:rFonts w:asciiTheme="majorHAnsi" w:eastAsia="Arial" w:hAnsiTheme="majorHAnsi" w:cstheme="minorHAnsi"/>
          <w:b/>
          <w:sz w:val="24"/>
          <w:szCs w:val="24"/>
        </w:rPr>
        <w:t xml:space="preserve">not exceeding 1000 words </w:t>
      </w:r>
      <w:r w:rsidRPr="003F0829">
        <w:rPr>
          <w:rFonts w:asciiTheme="majorHAnsi" w:eastAsia="Arial" w:hAnsiTheme="majorHAnsi" w:cstheme="minorHAnsi"/>
          <w:b/>
          <w:sz w:val="24"/>
          <w:szCs w:val="24"/>
        </w:rPr>
        <w:t>explaining why the nominee should be considered for this award. This should highlight aspects</w:t>
      </w:r>
      <w:r w:rsidR="007A6674" w:rsidRPr="003F0829">
        <w:rPr>
          <w:rFonts w:asciiTheme="majorHAnsi" w:eastAsia="Arial" w:hAnsiTheme="majorHAnsi" w:cstheme="minorHAnsi"/>
          <w:b/>
          <w:sz w:val="24"/>
          <w:szCs w:val="24"/>
        </w:rPr>
        <w:t xml:space="preserve"> including</w:t>
      </w:r>
    </w:p>
    <w:p w:rsidR="00CF3DF5" w:rsidRPr="003F0829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 xml:space="preserve">Relevance and significance of the work done during last </w:t>
      </w:r>
      <w:r w:rsidR="0057728E" w:rsidRPr="003F0829">
        <w:rPr>
          <w:rFonts w:asciiTheme="majorHAnsi" w:eastAsia="Arial" w:hAnsiTheme="majorHAnsi" w:cstheme="minorHAnsi"/>
          <w:sz w:val="24"/>
          <w:szCs w:val="24"/>
        </w:rPr>
        <w:t>one</w:t>
      </w:r>
      <w:r w:rsidRPr="003F0829">
        <w:rPr>
          <w:rFonts w:asciiTheme="majorHAnsi" w:eastAsia="Arial" w:hAnsiTheme="majorHAnsi" w:cstheme="minorHAnsi"/>
          <w:sz w:val="24"/>
          <w:szCs w:val="24"/>
        </w:rPr>
        <w:t xml:space="preserve"> year</w:t>
      </w:r>
    </w:p>
    <w:p w:rsidR="00CF3DF5" w:rsidRPr="003F0829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Innovation in concept, technology etc.</w:t>
      </w:r>
    </w:p>
    <w:p w:rsidR="00CF3DF5" w:rsidRPr="003F0829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Scope of replicability of practices/model by common people, institution etc.</w:t>
      </w:r>
    </w:p>
    <w:p w:rsidR="00CF3DF5" w:rsidRPr="003F0829" w:rsidRDefault="00CF3DF5" w:rsidP="00CF3DF5">
      <w:pPr>
        <w:pStyle w:val="ListParagraph"/>
        <w:numPr>
          <w:ilvl w:val="0"/>
          <w:numId w:val="4"/>
        </w:numPr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Tangible and intangible impacts</w:t>
      </w:r>
    </w:p>
    <w:p w:rsidR="00CF3DF5" w:rsidRPr="003F0829" w:rsidRDefault="00CF3DF5" w:rsidP="00CF3DF5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Community based participatory approach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F54878" w:rsidRPr="003F0829" w:rsidRDefault="00F54878" w:rsidP="00F54878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lastRenderedPageBreak/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lastRenderedPageBreak/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EF225E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8271A" w:rsidRPr="003F0829" w:rsidRDefault="00EF225E" w:rsidP="00EF225E">
      <w:pPr>
        <w:spacing w:line="600" w:lineRule="auto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_______________________________________________________</w:t>
      </w:r>
    </w:p>
    <w:p w:rsidR="0088271A" w:rsidRPr="003F0829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Whether the achievements have already been recognized for award by any other institution/ organization. If so, name of the institution/ organization, Award and year.</w:t>
      </w:r>
    </w:p>
    <w:p w:rsidR="005A0A3D" w:rsidRPr="003F0829" w:rsidRDefault="005A0A3D" w:rsidP="005A0A3D">
      <w:pPr>
        <w:pStyle w:val="ListParagraph"/>
        <w:spacing w:after="240"/>
        <w:rPr>
          <w:rFonts w:asciiTheme="majorHAnsi" w:eastAsia="Arial" w:hAnsiTheme="majorHAnsi" w:cstheme="minorHAnsi"/>
          <w:b/>
          <w:sz w:val="24"/>
          <w:szCs w:val="24"/>
        </w:rPr>
      </w:pPr>
    </w:p>
    <w:p w:rsidR="00EF225E" w:rsidRPr="003F0829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___________________________________________________</w:t>
      </w:r>
    </w:p>
    <w:p w:rsidR="00EF225E" w:rsidRPr="003F0829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___________________________________________________</w:t>
      </w:r>
    </w:p>
    <w:p w:rsidR="00EF225E" w:rsidRPr="003F0829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lastRenderedPageBreak/>
        <w:t>___________________________________________________</w:t>
      </w:r>
    </w:p>
    <w:p w:rsidR="00EF225E" w:rsidRPr="003F0829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___________________________________________________</w:t>
      </w:r>
    </w:p>
    <w:p w:rsidR="00EF225E" w:rsidRPr="003F0829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___________________________________________________</w:t>
      </w:r>
    </w:p>
    <w:p w:rsidR="00EF225E" w:rsidRPr="003F0829" w:rsidRDefault="00EF225E" w:rsidP="002F16EE">
      <w:pPr>
        <w:spacing w:line="600" w:lineRule="auto"/>
        <w:ind w:left="1080"/>
        <w:rPr>
          <w:rFonts w:asciiTheme="majorHAnsi" w:eastAsia="Arial" w:hAnsiTheme="majorHAnsi" w:cstheme="minorHAnsi"/>
          <w:i/>
          <w:sz w:val="24"/>
          <w:szCs w:val="24"/>
        </w:rPr>
      </w:pPr>
      <w:r w:rsidRPr="003F0829">
        <w:rPr>
          <w:rFonts w:asciiTheme="majorHAnsi" w:eastAsia="Arial" w:hAnsiTheme="majorHAnsi" w:cstheme="minorHAnsi"/>
          <w:i/>
          <w:sz w:val="24"/>
          <w:szCs w:val="24"/>
        </w:rPr>
        <w:t>Kindly add a separate page if there are more achievements</w:t>
      </w:r>
    </w:p>
    <w:p w:rsidR="007A5916" w:rsidRPr="003F0829" w:rsidRDefault="009276C6" w:rsidP="00B92A0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 w:cstheme="minorHAnsi"/>
          <w:b/>
          <w:sz w:val="24"/>
          <w:szCs w:val="24"/>
        </w:rPr>
      </w:pPr>
      <w:r w:rsidRPr="003F0829">
        <w:rPr>
          <w:rFonts w:asciiTheme="majorHAnsi" w:eastAsia="Arial" w:hAnsiTheme="majorHAnsi" w:cstheme="minorHAnsi"/>
          <w:b/>
          <w:sz w:val="24"/>
          <w:szCs w:val="24"/>
        </w:rPr>
        <w:t>Recommendation by the concerned District Magistrate / Collector, wherever applicable</w:t>
      </w:r>
      <w:r w:rsidR="0088271A" w:rsidRPr="003F0829">
        <w:rPr>
          <w:rFonts w:asciiTheme="majorHAnsi" w:eastAsia="Arial" w:hAnsiTheme="majorHAnsi" w:cstheme="minorHAnsi"/>
          <w:b/>
          <w:sz w:val="24"/>
          <w:szCs w:val="24"/>
        </w:rPr>
        <w:t>.</w:t>
      </w:r>
    </w:p>
    <w:p w:rsidR="00F54878" w:rsidRPr="003F0829" w:rsidRDefault="00F54878" w:rsidP="00F54878">
      <w:pPr>
        <w:pStyle w:val="ListParagraph"/>
        <w:spacing w:after="240"/>
        <w:rPr>
          <w:rFonts w:asciiTheme="majorHAnsi" w:eastAsia="Arial" w:hAnsiTheme="majorHAnsi" w:cstheme="minorHAnsi"/>
          <w:b/>
          <w:sz w:val="24"/>
          <w:szCs w:val="24"/>
        </w:rPr>
      </w:pPr>
    </w:p>
    <w:p w:rsidR="00F54878" w:rsidRPr="003F0829" w:rsidRDefault="00493DF6" w:rsidP="00F54878">
      <w:pPr>
        <w:pStyle w:val="ListParagraph"/>
        <w:spacing w:line="600" w:lineRule="auto"/>
        <w:ind w:left="1440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noProof/>
          <w:sz w:val="24"/>
          <w:szCs w:val="24"/>
          <w:lang w:val="en-US" w:eastAsia="en-US" w:bidi="ar-SA"/>
        </w:rPr>
        <w:pict>
          <v:rect id="Rectangle 1" o:spid="_x0000_s1028" style="position:absolute;left:0;text-align:left;margin-left:96.75pt;margin-top:32.25pt;width:33pt;height:16.5pt;z-index:251664384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</w:pict>
      </w:r>
      <w:r w:rsidRPr="003F0829">
        <w:rPr>
          <w:rFonts w:asciiTheme="majorHAnsi" w:eastAsia="Arial" w:hAnsiTheme="majorHAnsi" w:cstheme="minorHAnsi"/>
          <w:noProof/>
          <w:sz w:val="24"/>
          <w:szCs w:val="24"/>
          <w:lang w:val="en-US" w:eastAsia="en-US" w:bidi="ar-SA"/>
        </w:rPr>
        <w:pict>
          <v:rect id="Rectangle 2" o:spid="_x0000_s1027" style="position:absolute;left:0;text-align:left;margin-left:96.75pt;margin-top:.6pt;width:33pt;height:16.5pt;z-index:251663360;visibility:visible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</w:pict>
      </w:r>
      <w:r w:rsidR="00F54878" w:rsidRPr="003F0829">
        <w:rPr>
          <w:rFonts w:asciiTheme="majorHAnsi" w:eastAsia="Arial" w:hAnsiTheme="majorHAnsi" w:cstheme="minorHAnsi"/>
          <w:sz w:val="24"/>
          <w:szCs w:val="24"/>
        </w:rPr>
        <w:t>Yes</w:t>
      </w:r>
      <w:r w:rsidR="00F54878" w:rsidRPr="003F0829">
        <w:rPr>
          <w:rFonts w:asciiTheme="majorHAnsi" w:eastAsia="Arial" w:hAnsiTheme="majorHAnsi" w:cstheme="minorHAnsi"/>
          <w:i/>
          <w:sz w:val="24"/>
          <w:szCs w:val="24"/>
          <w:vertAlign w:val="superscript"/>
        </w:rPr>
        <w:t>#</w:t>
      </w:r>
    </w:p>
    <w:p w:rsidR="00F54878" w:rsidRPr="003F0829" w:rsidRDefault="00F54878" w:rsidP="00F54878">
      <w:pPr>
        <w:pStyle w:val="ListParagraph"/>
        <w:ind w:left="1440"/>
        <w:rPr>
          <w:rFonts w:asciiTheme="majorHAnsi" w:eastAsia="Arial" w:hAnsiTheme="majorHAnsi" w:cstheme="minorHAnsi"/>
          <w:sz w:val="24"/>
          <w:szCs w:val="24"/>
        </w:rPr>
      </w:pPr>
      <w:r w:rsidRPr="003F0829">
        <w:rPr>
          <w:rFonts w:asciiTheme="majorHAnsi" w:eastAsia="Arial" w:hAnsiTheme="majorHAnsi" w:cstheme="minorHAnsi"/>
          <w:sz w:val="24"/>
          <w:szCs w:val="24"/>
        </w:rPr>
        <w:t>No</w:t>
      </w:r>
    </w:p>
    <w:p w:rsidR="00F54878" w:rsidRPr="003F0829" w:rsidRDefault="00F54878" w:rsidP="00F54878">
      <w:pPr>
        <w:pStyle w:val="ListParagraph"/>
        <w:rPr>
          <w:rFonts w:asciiTheme="majorHAnsi" w:eastAsia="Arial" w:hAnsiTheme="majorHAnsi" w:cstheme="minorHAnsi"/>
          <w:b/>
          <w:sz w:val="24"/>
          <w:szCs w:val="24"/>
        </w:rPr>
      </w:pPr>
    </w:p>
    <w:p w:rsidR="00940BF0" w:rsidRPr="003F0829" w:rsidRDefault="00940BF0" w:rsidP="00227ED9">
      <w:pPr>
        <w:pStyle w:val="ListParagraph"/>
        <w:tabs>
          <w:tab w:val="left" w:pos="7116"/>
        </w:tabs>
        <w:spacing w:line="480" w:lineRule="auto"/>
        <w:rPr>
          <w:rFonts w:asciiTheme="majorHAnsi" w:eastAsia="Arial" w:hAnsiTheme="majorHAnsi" w:cstheme="minorHAnsi"/>
          <w:i/>
          <w:sz w:val="24"/>
          <w:szCs w:val="24"/>
        </w:rPr>
      </w:pPr>
      <w:r w:rsidRPr="003F0829">
        <w:rPr>
          <w:rFonts w:asciiTheme="majorHAnsi" w:eastAsia="Arial" w:hAnsiTheme="majorHAnsi" w:cstheme="minorHAnsi"/>
          <w:i/>
          <w:sz w:val="24"/>
          <w:szCs w:val="24"/>
          <w:vertAlign w:val="superscript"/>
        </w:rPr>
        <w:t>#</w:t>
      </w:r>
      <w:r w:rsidRPr="003F0829">
        <w:rPr>
          <w:rFonts w:asciiTheme="majorHAnsi" w:eastAsia="Arial" w:hAnsiTheme="majorHAnsi" w:cstheme="minorHAnsi"/>
          <w:i/>
          <w:sz w:val="24"/>
          <w:szCs w:val="24"/>
        </w:rPr>
        <w:t>Kindly attach, if Yes</w:t>
      </w:r>
      <w:r w:rsidR="00227ED9" w:rsidRPr="003F0829">
        <w:rPr>
          <w:rFonts w:asciiTheme="majorHAnsi" w:eastAsia="Arial" w:hAnsiTheme="majorHAnsi" w:cstheme="minorHAnsi"/>
          <w:i/>
          <w:sz w:val="24"/>
          <w:szCs w:val="24"/>
        </w:rPr>
        <w:tab/>
      </w:r>
    </w:p>
    <w:p w:rsidR="009F2166" w:rsidRPr="003F0829" w:rsidRDefault="009F2166" w:rsidP="009F216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  <w:szCs w:val="24"/>
        </w:rPr>
      </w:pPr>
      <w:r w:rsidRPr="003F0829">
        <w:rPr>
          <w:rFonts w:asciiTheme="majorHAnsi" w:eastAsia="Arial" w:hAnsiTheme="majorHAnsi"/>
          <w:b/>
          <w:sz w:val="24"/>
          <w:szCs w:val="24"/>
        </w:rPr>
        <w:t>Video / any other link (s), if any</w:t>
      </w:r>
    </w:p>
    <w:p w:rsidR="009F2166" w:rsidRPr="003F0829" w:rsidRDefault="009F2166" w:rsidP="009F2166">
      <w:pPr>
        <w:pStyle w:val="ListParagraph"/>
        <w:spacing w:after="240"/>
        <w:rPr>
          <w:rFonts w:asciiTheme="majorHAnsi" w:eastAsia="Arial" w:hAnsiTheme="majorHAnsi"/>
          <w:b/>
          <w:sz w:val="24"/>
          <w:szCs w:val="24"/>
        </w:rPr>
      </w:pPr>
    </w:p>
    <w:p w:rsidR="009F2166" w:rsidRPr="003F0829" w:rsidRDefault="009F2166" w:rsidP="009F2166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9F2166" w:rsidRPr="003F0829" w:rsidRDefault="009F2166" w:rsidP="009F2166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9F2166" w:rsidRPr="003F0829" w:rsidRDefault="009F2166" w:rsidP="009F2166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9F2166" w:rsidRPr="003F0829" w:rsidRDefault="009F2166" w:rsidP="009F2166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9F2166" w:rsidRPr="003F0829" w:rsidRDefault="009F2166" w:rsidP="009F2166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  <w:szCs w:val="24"/>
        </w:rPr>
      </w:pPr>
      <w:r w:rsidRPr="003F0829">
        <w:rPr>
          <w:rFonts w:asciiTheme="majorHAnsi" w:eastAsia="Arial" w:hAnsiTheme="majorHAnsi"/>
          <w:sz w:val="24"/>
          <w:szCs w:val="24"/>
        </w:rPr>
        <w:t>___________________________________________________</w:t>
      </w:r>
    </w:p>
    <w:p w:rsidR="009F2166" w:rsidRPr="003F0829" w:rsidRDefault="009F2166" w:rsidP="009F2166">
      <w:pPr>
        <w:pStyle w:val="ListParagraph"/>
        <w:rPr>
          <w:rFonts w:asciiTheme="majorHAnsi" w:eastAsia="Arial" w:hAnsiTheme="majorHAnsi"/>
          <w:i/>
          <w:sz w:val="24"/>
          <w:szCs w:val="24"/>
        </w:rPr>
      </w:pPr>
    </w:p>
    <w:p w:rsidR="009F2166" w:rsidRPr="003F0829" w:rsidRDefault="009F2166" w:rsidP="00940BF0">
      <w:pPr>
        <w:pStyle w:val="ListParagraph"/>
        <w:spacing w:line="480" w:lineRule="auto"/>
        <w:rPr>
          <w:rFonts w:asciiTheme="majorHAnsi" w:eastAsia="Arial" w:hAnsiTheme="majorHAnsi" w:cstheme="minorHAnsi"/>
          <w:iCs/>
          <w:sz w:val="24"/>
          <w:szCs w:val="24"/>
        </w:rPr>
      </w:pPr>
    </w:p>
    <w:sectPr w:rsidR="009F2166" w:rsidRPr="003F0829" w:rsidSect="003F0829">
      <w:headerReference w:type="default" r:id="rId7"/>
      <w:footerReference w:type="default" r:id="rId8"/>
      <w:pgSz w:w="12240" w:h="15840"/>
      <w:pgMar w:top="1440" w:right="990" w:bottom="1170" w:left="1440" w:header="36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02" w:rsidRDefault="00852F02" w:rsidP="009C4143">
      <w:r>
        <w:separator/>
      </w:r>
    </w:p>
  </w:endnote>
  <w:endnote w:type="continuationSeparator" w:id="1">
    <w:p w:rsidR="00852F02" w:rsidRDefault="00852F02" w:rsidP="009C4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43" w:rsidRPr="00227ED9" w:rsidRDefault="00227ED9" w:rsidP="00D81002">
    <w:pPr>
      <w:pStyle w:val="Footer"/>
      <w:jc w:val="center"/>
      <w:rPr>
        <w:rFonts w:asciiTheme="majorHAnsi" w:hAnsiTheme="majorHAnsi"/>
        <w:sz w:val="24"/>
        <w:szCs w:val="22"/>
      </w:rPr>
    </w:pPr>
    <w:r w:rsidRPr="00227ED9">
      <w:rPr>
        <w:rFonts w:asciiTheme="majorHAnsi" w:hAnsiTheme="majorHAnsi"/>
        <w:sz w:val="24"/>
        <w:szCs w:val="22"/>
      </w:rPr>
      <w:t>3</w:t>
    </w:r>
    <w:r w:rsidRPr="00227ED9">
      <w:rPr>
        <w:rFonts w:asciiTheme="majorHAnsi" w:hAnsiTheme="majorHAnsi"/>
        <w:sz w:val="24"/>
        <w:szCs w:val="22"/>
        <w:vertAlign w:val="superscript"/>
      </w:rPr>
      <w:t>rd</w:t>
    </w:r>
    <w:r w:rsidRPr="00227ED9">
      <w:rPr>
        <w:rFonts w:asciiTheme="majorHAnsi" w:hAnsiTheme="majorHAnsi"/>
        <w:sz w:val="24"/>
        <w:szCs w:val="22"/>
      </w:rPr>
      <w:t xml:space="preserve"> </w:t>
    </w:r>
    <w:r w:rsidR="00D81002" w:rsidRPr="00227ED9">
      <w:rPr>
        <w:rFonts w:asciiTheme="majorHAnsi" w:hAnsiTheme="majorHAnsi"/>
        <w:sz w:val="24"/>
        <w:szCs w:val="22"/>
      </w:rPr>
      <w:t>National Water Awards - 20</w:t>
    </w:r>
    <w:r w:rsidRPr="00227ED9">
      <w:rPr>
        <w:rFonts w:asciiTheme="majorHAnsi" w:hAnsiTheme="majorHAnsi"/>
        <w:sz w:val="24"/>
        <w:szCs w:val="22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02" w:rsidRDefault="00852F02" w:rsidP="009C4143">
      <w:r>
        <w:separator/>
      </w:r>
    </w:p>
  </w:footnote>
  <w:footnote w:type="continuationSeparator" w:id="1">
    <w:p w:rsidR="00852F02" w:rsidRDefault="00852F02" w:rsidP="009C4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43" w:rsidRPr="00D81002" w:rsidRDefault="00740146" w:rsidP="00740146">
    <w:pPr>
      <w:pStyle w:val="Header"/>
      <w:tabs>
        <w:tab w:val="clear" w:pos="9360"/>
        <w:tab w:val="left" w:pos="0"/>
        <w:tab w:val="right" w:pos="8550"/>
        <w:tab w:val="right" w:pos="10710"/>
      </w:tabs>
      <w:ind w:right="-900"/>
    </w:pPr>
    <w:r w:rsidRPr="00740146">
      <w:rPr>
        <w:noProof/>
        <w:lang w:val="en-US" w:eastAsia="en-US" w:bidi="ar-SA"/>
      </w:rPr>
      <w:drawing>
        <wp:inline distT="0" distB="0" distL="0" distR="0">
          <wp:extent cx="2023904" cy="581025"/>
          <wp:effectExtent l="0" t="0" r="0" b="0"/>
          <wp:docPr id="4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</w:t>
    </w:r>
    <w:r>
      <w:tab/>
    </w:r>
    <w:r w:rsidR="00D81002">
      <w:rPr>
        <w:noProof/>
        <w:lang w:val="en-US" w:eastAsia="en-US" w:bidi="ar-SA"/>
      </w:rPr>
      <w:drawing>
        <wp:inline distT="0" distB="0" distL="0" distR="0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924"/>
    <w:multiLevelType w:val="hybridMultilevel"/>
    <w:tmpl w:val="0EFE987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1CD0"/>
    <w:multiLevelType w:val="hybridMultilevel"/>
    <w:tmpl w:val="F9828800"/>
    <w:lvl w:ilvl="0" w:tplc="81FE68E0">
      <w:start w:val="1"/>
      <w:numFmt w:val="lowerRoman"/>
      <w:lvlText w:val="%1."/>
      <w:lvlJc w:val="lef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1A9C1A77"/>
    <w:multiLevelType w:val="hybridMultilevel"/>
    <w:tmpl w:val="EDD0DB48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A2F1A"/>
    <w:multiLevelType w:val="hybridMultilevel"/>
    <w:tmpl w:val="4FB437B8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88271A"/>
    <w:rsid w:val="00016776"/>
    <w:rsid w:val="000939FF"/>
    <w:rsid w:val="000B59A0"/>
    <w:rsid w:val="000F7071"/>
    <w:rsid w:val="001313B3"/>
    <w:rsid w:val="00136D7C"/>
    <w:rsid w:val="0018142E"/>
    <w:rsid w:val="00207131"/>
    <w:rsid w:val="00227ED9"/>
    <w:rsid w:val="00241595"/>
    <w:rsid w:val="002F16EE"/>
    <w:rsid w:val="00377093"/>
    <w:rsid w:val="00396F8D"/>
    <w:rsid w:val="003A6D09"/>
    <w:rsid w:val="003F0829"/>
    <w:rsid w:val="003F4FD8"/>
    <w:rsid w:val="00447D26"/>
    <w:rsid w:val="00467E85"/>
    <w:rsid w:val="00493DF6"/>
    <w:rsid w:val="004A3D9B"/>
    <w:rsid w:val="00532932"/>
    <w:rsid w:val="0057728E"/>
    <w:rsid w:val="0059179D"/>
    <w:rsid w:val="005A0A3D"/>
    <w:rsid w:val="00617439"/>
    <w:rsid w:val="00617893"/>
    <w:rsid w:val="00654ABF"/>
    <w:rsid w:val="00662116"/>
    <w:rsid w:val="00700F9B"/>
    <w:rsid w:val="00710067"/>
    <w:rsid w:val="00740146"/>
    <w:rsid w:val="00792B20"/>
    <w:rsid w:val="007A5916"/>
    <w:rsid w:val="007A6674"/>
    <w:rsid w:val="007B1531"/>
    <w:rsid w:val="007D3FE4"/>
    <w:rsid w:val="008018E7"/>
    <w:rsid w:val="00815BE4"/>
    <w:rsid w:val="00852F02"/>
    <w:rsid w:val="0088271A"/>
    <w:rsid w:val="008B21AB"/>
    <w:rsid w:val="0090025B"/>
    <w:rsid w:val="009276C6"/>
    <w:rsid w:val="00940BF0"/>
    <w:rsid w:val="009928AE"/>
    <w:rsid w:val="00995041"/>
    <w:rsid w:val="009C4143"/>
    <w:rsid w:val="009D7853"/>
    <w:rsid w:val="009F2166"/>
    <w:rsid w:val="00AB021C"/>
    <w:rsid w:val="00B70413"/>
    <w:rsid w:val="00B92A06"/>
    <w:rsid w:val="00C037F0"/>
    <w:rsid w:val="00C55D36"/>
    <w:rsid w:val="00C94ACE"/>
    <w:rsid w:val="00C9520A"/>
    <w:rsid w:val="00CC212F"/>
    <w:rsid w:val="00CC65B9"/>
    <w:rsid w:val="00CD7A17"/>
    <w:rsid w:val="00CF3DF5"/>
    <w:rsid w:val="00D81002"/>
    <w:rsid w:val="00D83305"/>
    <w:rsid w:val="00DB1079"/>
    <w:rsid w:val="00DF061C"/>
    <w:rsid w:val="00E07577"/>
    <w:rsid w:val="00E54DA0"/>
    <w:rsid w:val="00E620E5"/>
    <w:rsid w:val="00E6461C"/>
    <w:rsid w:val="00EE3301"/>
    <w:rsid w:val="00EF225E"/>
    <w:rsid w:val="00F0229F"/>
    <w:rsid w:val="00F30AC8"/>
    <w:rsid w:val="00F54878"/>
    <w:rsid w:val="00F93A01"/>
    <w:rsid w:val="00FA4B04"/>
    <w:rsid w:val="00FA6A4A"/>
    <w:rsid w:val="00FC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table" w:styleId="TableGrid">
    <w:name w:val="Table Grid"/>
    <w:basedOn w:val="TableNormal"/>
    <w:uiPriority w:val="39"/>
    <w:rsid w:val="00CC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21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21C"/>
    <w:rPr>
      <w:rFonts w:ascii="Tahoma" w:eastAsia="Calibri" w:hAnsi="Tahoma" w:cs="Mangal"/>
      <w:sz w:val="16"/>
      <w:szCs w:val="14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Rai</dc:creator>
  <cp:lastModifiedBy>DELL</cp:lastModifiedBy>
  <cp:revision>3</cp:revision>
  <dcterms:created xsi:type="dcterms:W3CDTF">2020-12-08T17:16:00Z</dcterms:created>
  <dcterms:modified xsi:type="dcterms:W3CDTF">2020-12-08T17:47:00Z</dcterms:modified>
</cp:coreProperties>
</file>